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B71" w:rsidRPr="00F56B71" w:rsidRDefault="00F56B71" w:rsidP="00F56B71">
      <w:pPr>
        <w:spacing w:after="0"/>
        <w:jc w:val="center"/>
        <w:rPr>
          <w:rFonts w:ascii="Times New Roman" w:hAnsi="Times New Roman" w:cs="Times New Roman"/>
          <w:sz w:val="28"/>
          <w:szCs w:val="28"/>
          <w:lang w:val="en-US"/>
        </w:rPr>
      </w:pPr>
      <w:bookmarkStart w:id="0" w:name="_GoBack"/>
      <w:bookmarkEnd w:id="0"/>
      <w:r w:rsidRPr="00F56B71">
        <w:rPr>
          <w:rFonts w:ascii="Times New Roman" w:hAnsi="Times New Roman" w:cs="Times New Roman"/>
          <w:sz w:val="28"/>
          <w:szCs w:val="28"/>
          <w:lang w:val="en-US"/>
        </w:rPr>
        <w:t>KARAGANDA UNIVERSITY OF KAZPOTREBSOYUZ</w:t>
      </w:r>
    </w:p>
    <w:p w:rsidR="00FA2681" w:rsidRDefault="00F56B71" w:rsidP="00F56B71">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DEPARTMENT OF SOCIO</w:t>
      </w:r>
      <w:r w:rsidRPr="00F56B71">
        <w:rPr>
          <w:rFonts w:ascii="Times New Roman" w:hAnsi="Times New Roman" w:cs="Times New Roman"/>
          <w:sz w:val="28"/>
          <w:szCs w:val="28"/>
          <w:lang w:val="en-US"/>
        </w:rPr>
        <w:t>-POLITICAL DISCIPLINES AND THE ASSEMBLY OF PEOPLE OF KAZAKHSTAN</w:t>
      </w:r>
    </w:p>
    <w:p w:rsidR="00F56B71" w:rsidRDefault="00F56B71" w:rsidP="00F56B71">
      <w:pPr>
        <w:spacing w:after="0"/>
        <w:jc w:val="center"/>
        <w:rPr>
          <w:rFonts w:ascii="Times New Roman" w:hAnsi="Times New Roman" w:cs="Times New Roman"/>
          <w:sz w:val="28"/>
          <w:szCs w:val="28"/>
          <w:lang w:val="en-US"/>
        </w:rPr>
      </w:pPr>
      <w:r w:rsidRPr="00C93CFD">
        <w:rPr>
          <w:rFonts w:ascii="Times New Roman" w:hAnsi="Times New Roman" w:cs="Times New Roman"/>
          <w:b/>
          <w:noProof/>
          <w:sz w:val="28"/>
          <w:szCs w:val="28"/>
          <w:lang w:eastAsia="ru-RU"/>
        </w:rPr>
        <w:drawing>
          <wp:inline distT="0" distB="0" distL="0" distR="0" wp14:anchorId="669CD729" wp14:editId="29F71D55">
            <wp:extent cx="1072515" cy="1072515"/>
            <wp:effectExtent l="0" t="0" r="0" b="0"/>
            <wp:docPr id="1" name="Рисунок 1" descr="Описание: D:\Users\Елена\Desktop\ku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Users\Елена\Desktop\ku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2515" cy="1072515"/>
                    </a:xfrm>
                    <a:prstGeom prst="rect">
                      <a:avLst/>
                    </a:prstGeom>
                    <a:noFill/>
                    <a:ln>
                      <a:noFill/>
                    </a:ln>
                  </pic:spPr>
                </pic:pic>
              </a:graphicData>
            </a:graphic>
          </wp:inline>
        </w:drawing>
      </w:r>
    </w:p>
    <w:p w:rsidR="00F56B71" w:rsidRDefault="00F56B71" w:rsidP="00F56B71">
      <w:pPr>
        <w:spacing w:after="0"/>
        <w:jc w:val="center"/>
        <w:rPr>
          <w:rFonts w:ascii="Times New Roman" w:hAnsi="Times New Roman" w:cs="Times New Roman"/>
          <w:sz w:val="28"/>
          <w:szCs w:val="28"/>
          <w:lang w:val="en-US"/>
        </w:rPr>
      </w:pPr>
      <w:r w:rsidRPr="00F56B71">
        <w:rPr>
          <w:rFonts w:ascii="Times New Roman" w:hAnsi="Times New Roman" w:cs="Times New Roman"/>
          <w:sz w:val="28"/>
          <w:szCs w:val="28"/>
          <w:lang w:val="en-US"/>
        </w:rPr>
        <w:t>INFORMATION LETTER</w:t>
      </w:r>
    </w:p>
    <w:p w:rsidR="00F56B71" w:rsidRPr="00F56B71" w:rsidRDefault="00F56B71" w:rsidP="00F56B71">
      <w:pPr>
        <w:spacing w:after="0"/>
        <w:jc w:val="center"/>
        <w:rPr>
          <w:rFonts w:ascii="Times New Roman" w:hAnsi="Times New Roman" w:cs="Times New Roman"/>
          <w:b/>
          <w:sz w:val="28"/>
          <w:szCs w:val="28"/>
          <w:lang w:val="en-US"/>
        </w:rPr>
      </w:pPr>
      <w:r w:rsidRPr="00F56B71">
        <w:rPr>
          <w:rFonts w:ascii="Times New Roman" w:hAnsi="Times New Roman" w:cs="Times New Roman"/>
          <w:b/>
          <w:sz w:val="28"/>
          <w:szCs w:val="28"/>
          <w:lang w:val="en-US"/>
        </w:rPr>
        <w:t>Dear colleagues!</w:t>
      </w:r>
    </w:p>
    <w:p w:rsidR="00F56B71" w:rsidRDefault="00F56B71" w:rsidP="00F56B71">
      <w:pPr>
        <w:spacing w:after="0"/>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F56B71">
        <w:rPr>
          <w:rFonts w:ascii="Times New Roman" w:hAnsi="Times New Roman" w:cs="Times New Roman"/>
          <w:sz w:val="28"/>
          <w:szCs w:val="28"/>
          <w:lang w:val="en-US"/>
        </w:rPr>
        <w:t xml:space="preserve">The Department of "Socio-Political Disciplines and the Assembly of the People of Kazakhstan" of the Karaganda University of </w:t>
      </w:r>
      <w:proofErr w:type="spellStart"/>
      <w:r w:rsidRPr="00F56B71">
        <w:rPr>
          <w:rFonts w:ascii="Times New Roman" w:hAnsi="Times New Roman" w:cs="Times New Roman"/>
          <w:sz w:val="28"/>
          <w:szCs w:val="28"/>
          <w:lang w:val="en-US"/>
        </w:rPr>
        <w:t>Kazpotrebsoyuz</w:t>
      </w:r>
      <w:proofErr w:type="spellEnd"/>
      <w:r w:rsidRPr="00F56B71">
        <w:rPr>
          <w:rFonts w:ascii="Times New Roman" w:hAnsi="Times New Roman" w:cs="Times New Roman"/>
          <w:sz w:val="28"/>
          <w:szCs w:val="28"/>
          <w:lang w:val="en-US"/>
        </w:rPr>
        <w:t xml:space="preserve"> invites you to take part in the </w:t>
      </w:r>
      <w:r w:rsidRPr="00F56B71">
        <w:rPr>
          <w:rFonts w:ascii="Times New Roman" w:hAnsi="Times New Roman" w:cs="Times New Roman"/>
          <w:b/>
          <w:sz w:val="28"/>
          <w:szCs w:val="28"/>
          <w:lang w:val="en-US"/>
        </w:rPr>
        <w:t>International Scientific and Practical Seminar</w:t>
      </w:r>
    </w:p>
    <w:p w:rsidR="00F56B71" w:rsidRDefault="00F56B71" w:rsidP="00F56B71">
      <w:pPr>
        <w:spacing w:after="0"/>
        <w:jc w:val="both"/>
        <w:rPr>
          <w:rFonts w:ascii="Times New Roman" w:hAnsi="Times New Roman" w:cs="Times New Roman"/>
          <w:b/>
          <w:sz w:val="28"/>
          <w:szCs w:val="28"/>
          <w:lang w:val="en-US"/>
        </w:rPr>
      </w:pPr>
    </w:p>
    <w:p w:rsidR="00F56B71" w:rsidRPr="00F56B71" w:rsidRDefault="00F56B71" w:rsidP="00F56B71">
      <w:pPr>
        <w:spacing w:after="0"/>
        <w:jc w:val="center"/>
        <w:rPr>
          <w:rFonts w:ascii="Times New Roman" w:hAnsi="Times New Roman" w:cs="Times New Roman"/>
          <w:b/>
          <w:sz w:val="28"/>
          <w:szCs w:val="28"/>
          <w:lang w:val="en-US"/>
        </w:rPr>
      </w:pPr>
      <w:r w:rsidRPr="00F56B71">
        <w:rPr>
          <w:rFonts w:ascii="Times New Roman" w:hAnsi="Times New Roman" w:cs="Times New Roman"/>
          <w:b/>
          <w:sz w:val="28"/>
          <w:szCs w:val="28"/>
          <w:lang w:val="en-US"/>
        </w:rPr>
        <w:t>"Historical processes in Kazakhstan in the XX-XXI centuries",</w:t>
      </w:r>
    </w:p>
    <w:p w:rsidR="00F56B71" w:rsidRDefault="00F56B71" w:rsidP="00F56B71">
      <w:pPr>
        <w:spacing w:after="0"/>
        <w:jc w:val="center"/>
        <w:rPr>
          <w:rFonts w:ascii="Times New Roman" w:hAnsi="Times New Roman" w:cs="Times New Roman"/>
          <w:b/>
          <w:sz w:val="28"/>
          <w:szCs w:val="28"/>
          <w:lang w:val="en-US"/>
        </w:rPr>
      </w:pPr>
      <w:proofErr w:type="gramStart"/>
      <w:r w:rsidRPr="00F56B71">
        <w:rPr>
          <w:rFonts w:ascii="Times New Roman" w:hAnsi="Times New Roman" w:cs="Times New Roman"/>
          <w:b/>
          <w:sz w:val="28"/>
          <w:szCs w:val="28"/>
          <w:lang w:val="en-US"/>
        </w:rPr>
        <w:t>dedicated</w:t>
      </w:r>
      <w:proofErr w:type="gramEnd"/>
      <w:r w:rsidRPr="00F56B71">
        <w:rPr>
          <w:rFonts w:ascii="Times New Roman" w:hAnsi="Times New Roman" w:cs="Times New Roman"/>
          <w:b/>
          <w:sz w:val="28"/>
          <w:szCs w:val="28"/>
          <w:lang w:val="en-US"/>
        </w:rPr>
        <w:t xml:space="preserve"> to the 30th anniversary of Independence of the Republic of Kazakhstan</w:t>
      </w:r>
    </w:p>
    <w:p w:rsidR="00F56B71" w:rsidRDefault="00F56B71" w:rsidP="00F56B71">
      <w:pPr>
        <w:spacing w:after="0"/>
        <w:jc w:val="center"/>
        <w:rPr>
          <w:rFonts w:ascii="Times New Roman" w:hAnsi="Times New Roman" w:cs="Times New Roman"/>
          <w:b/>
          <w:sz w:val="28"/>
          <w:szCs w:val="28"/>
          <w:lang w:val="en-US"/>
        </w:rPr>
      </w:pPr>
    </w:p>
    <w:p w:rsidR="00F56B71" w:rsidRDefault="00F56B71" w:rsidP="00F56B71">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F56B71">
        <w:rPr>
          <w:rFonts w:ascii="Times New Roman" w:hAnsi="Times New Roman" w:cs="Times New Roman"/>
          <w:b/>
          <w:sz w:val="28"/>
          <w:szCs w:val="28"/>
          <w:lang w:val="en-US"/>
        </w:rPr>
        <w:t>The following issues are planned to be discussed at the seminar:</w:t>
      </w:r>
    </w:p>
    <w:p w:rsidR="00F56B71" w:rsidRDefault="00F56B71" w:rsidP="00F56B71">
      <w:pPr>
        <w:pStyle w:val="a5"/>
        <w:numPr>
          <w:ilvl w:val="0"/>
          <w:numId w:val="1"/>
        </w:numPr>
        <w:spacing w:after="0"/>
        <w:jc w:val="both"/>
        <w:rPr>
          <w:rFonts w:ascii="Times New Roman" w:hAnsi="Times New Roman" w:cs="Times New Roman"/>
          <w:sz w:val="28"/>
          <w:szCs w:val="28"/>
          <w:lang w:val="en-US"/>
        </w:rPr>
      </w:pPr>
      <w:r w:rsidRPr="00F56B71">
        <w:rPr>
          <w:rFonts w:ascii="Times New Roman" w:hAnsi="Times New Roman" w:cs="Times New Roman"/>
          <w:sz w:val="28"/>
          <w:szCs w:val="28"/>
          <w:lang w:val="en-US"/>
        </w:rPr>
        <w:t xml:space="preserve"> Political modernization of Kazakhstan.</w:t>
      </w:r>
    </w:p>
    <w:p w:rsidR="00F56B71" w:rsidRDefault="00F56B71" w:rsidP="00F56B71">
      <w:pPr>
        <w:pStyle w:val="a5"/>
        <w:numPr>
          <w:ilvl w:val="0"/>
          <w:numId w:val="1"/>
        </w:numPr>
        <w:spacing w:after="0"/>
        <w:jc w:val="both"/>
        <w:rPr>
          <w:rFonts w:ascii="Times New Roman" w:hAnsi="Times New Roman" w:cs="Times New Roman"/>
          <w:sz w:val="28"/>
          <w:szCs w:val="28"/>
          <w:lang w:val="en-US"/>
        </w:rPr>
      </w:pPr>
      <w:r w:rsidRPr="00F56B71">
        <w:rPr>
          <w:rFonts w:ascii="Times New Roman" w:hAnsi="Times New Roman" w:cs="Times New Roman"/>
          <w:sz w:val="28"/>
          <w:szCs w:val="28"/>
          <w:lang w:val="en-US"/>
        </w:rPr>
        <w:t>The formation of a market economy in sovereign Kazakhstan</w:t>
      </w:r>
      <w:r>
        <w:rPr>
          <w:rFonts w:ascii="Times New Roman" w:hAnsi="Times New Roman" w:cs="Times New Roman"/>
          <w:sz w:val="28"/>
          <w:szCs w:val="28"/>
          <w:lang w:val="kk-KZ"/>
        </w:rPr>
        <w:t>.</w:t>
      </w:r>
    </w:p>
    <w:p w:rsidR="00F56B71" w:rsidRPr="00F56B71" w:rsidRDefault="00F56B71" w:rsidP="00F56B71">
      <w:pPr>
        <w:pStyle w:val="a5"/>
        <w:numPr>
          <w:ilvl w:val="0"/>
          <w:numId w:val="1"/>
        </w:numPr>
        <w:spacing w:after="0"/>
        <w:jc w:val="both"/>
        <w:rPr>
          <w:rFonts w:ascii="Times New Roman" w:hAnsi="Times New Roman" w:cs="Times New Roman"/>
          <w:sz w:val="28"/>
          <w:szCs w:val="28"/>
          <w:lang w:val="en-US"/>
        </w:rPr>
      </w:pPr>
      <w:r w:rsidRPr="00F56B71">
        <w:rPr>
          <w:rFonts w:ascii="Times New Roman" w:hAnsi="Times New Roman" w:cs="Times New Roman"/>
          <w:sz w:val="28"/>
          <w:szCs w:val="28"/>
          <w:lang w:val="en-US"/>
        </w:rPr>
        <w:t>Modernization and digitalization of education in Kazakhstan</w:t>
      </w:r>
      <w:r>
        <w:rPr>
          <w:rFonts w:ascii="Times New Roman" w:hAnsi="Times New Roman" w:cs="Times New Roman"/>
          <w:sz w:val="28"/>
          <w:szCs w:val="28"/>
          <w:lang w:val="kk-KZ"/>
        </w:rPr>
        <w:t>.</w:t>
      </w:r>
    </w:p>
    <w:p w:rsidR="00F56B71" w:rsidRPr="001D65B9" w:rsidRDefault="00F56B71" w:rsidP="00F56B71">
      <w:pPr>
        <w:pStyle w:val="a5"/>
        <w:numPr>
          <w:ilvl w:val="0"/>
          <w:numId w:val="1"/>
        </w:numPr>
        <w:spacing w:after="0"/>
        <w:jc w:val="both"/>
        <w:rPr>
          <w:rFonts w:ascii="Times New Roman" w:hAnsi="Times New Roman" w:cs="Times New Roman"/>
          <w:sz w:val="28"/>
          <w:szCs w:val="28"/>
          <w:lang w:val="en-US"/>
        </w:rPr>
      </w:pPr>
      <w:r w:rsidRPr="00F56B71">
        <w:rPr>
          <w:rFonts w:ascii="Times New Roman" w:hAnsi="Times New Roman" w:cs="Times New Roman"/>
          <w:sz w:val="28"/>
          <w:szCs w:val="28"/>
          <w:lang w:val="en-US"/>
        </w:rPr>
        <w:t>Traditions and innovations in the culture of Kazakhstan.</w:t>
      </w:r>
    </w:p>
    <w:p w:rsidR="001D65B9" w:rsidRPr="001D65B9" w:rsidRDefault="001D65B9" w:rsidP="001D65B9">
      <w:pPr>
        <w:pStyle w:val="a5"/>
        <w:numPr>
          <w:ilvl w:val="0"/>
          <w:numId w:val="1"/>
        </w:numPr>
        <w:spacing w:after="0"/>
        <w:jc w:val="both"/>
        <w:rPr>
          <w:rFonts w:ascii="Times New Roman" w:hAnsi="Times New Roman" w:cs="Times New Roman"/>
          <w:sz w:val="28"/>
          <w:szCs w:val="28"/>
          <w:lang w:val="en-US"/>
        </w:rPr>
      </w:pPr>
      <w:r w:rsidRPr="001D65B9">
        <w:rPr>
          <w:rFonts w:ascii="Times New Roman" w:hAnsi="Times New Roman" w:cs="Times New Roman"/>
          <w:sz w:val="28"/>
          <w:szCs w:val="28"/>
          <w:lang w:val="en-US"/>
        </w:rPr>
        <w:t>Kazakhstan's contribution to the victory in the Second World War: the combat and labor feat of Kazakhstanis.</w:t>
      </w:r>
    </w:p>
    <w:p w:rsidR="001D65B9" w:rsidRPr="001D65B9" w:rsidRDefault="001D65B9" w:rsidP="001D65B9">
      <w:pPr>
        <w:pStyle w:val="a5"/>
        <w:numPr>
          <w:ilvl w:val="0"/>
          <w:numId w:val="1"/>
        </w:numPr>
        <w:spacing w:after="0"/>
        <w:jc w:val="both"/>
        <w:rPr>
          <w:rFonts w:ascii="Times New Roman" w:hAnsi="Times New Roman" w:cs="Times New Roman"/>
          <w:sz w:val="28"/>
          <w:szCs w:val="28"/>
          <w:lang w:val="en-US"/>
        </w:rPr>
      </w:pPr>
      <w:r w:rsidRPr="001D65B9">
        <w:rPr>
          <w:rFonts w:ascii="Times New Roman" w:hAnsi="Times New Roman" w:cs="Times New Roman"/>
          <w:sz w:val="28"/>
          <w:szCs w:val="28"/>
          <w:lang w:val="en-US"/>
        </w:rPr>
        <w:t xml:space="preserve">Baikonur is the first </w:t>
      </w:r>
      <w:proofErr w:type="spellStart"/>
      <w:r w:rsidRPr="001D65B9">
        <w:rPr>
          <w:rFonts w:ascii="Times New Roman" w:hAnsi="Times New Roman" w:cs="Times New Roman"/>
          <w:sz w:val="28"/>
          <w:szCs w:val="28"/>
          <w:lang w:val="en-US"/>
        </w:rPr>
        <w:t>cosmodrome</w:t>
      </w:r>
      <w:proofErr w:type="spellEnd"/>
      <w:r w:rsidRPr="001D65B9">
        <w:rPr>
          <w:rFonts w:ascii="Times New Roman" w:hAnsi="Times New Roman" w:cs="Times New Roman"/>
          <w:sz w:val="28"/>
          <w:szCs w:val="28"/>
          <w:lang w:val="en-US"/>
        </w:rPr>
        <w:t xml:space="preserve"> of the planet: past and present.</w:t>
      </w:r>
    </w:p>
    <w:p w:rsidR="001D65B9" w:rsidRPr="001D65B9" w:rsidRDefault="001D65B9" w:rsidP="001D65B9">
      <w:pPr>
        <w:pStyle w:val="a5"/>
        <w:numPr>
          <w:ilvl w:val="0"/>
          <w:numId w:val="1"/>
        </w:numPr>
        <w:spacing w:after="0"/>
        <w:jc w:val="both"/>
        <w:rPr>
          <w:rFonts w:ascii="Times New Roman" w:hAnsi="Times New Roman" w:cs="Times New Roman"/>
          <w:sz w:val="28"/>
          <w:szCs w:val="28"/>
          <w:lang w:val="en-US"/>
        </w:rPr>
      </w:pPr>
      <w:r w:rsidRPr="001D65B9">
        <w:rPr>
          <w:rFonts w:ascii="Times New Roman" w:hAnsi="Times New Roman" w:cs="Times New Roman"/>
          <w:sz w:val="28"/>
          <w:szCs w:val="28"/>
          <w:lang w:val="en-US"/>
        </w:rPr>
        <w:t>Kazakhstan's model of social harmony and national unity is the spiritual basis for the stability of sovereign Kazakhstan.</w:t>
      </w:r>
    </w:p>
    <w:p w:rsidR="001D65B9" w:rsidRPr="001D65B9" w:rsidRDefault="001D65B9" w:rsidP="001D65B9">
      <w:pPr>
        <w:pStyle w:val="a5"/>
        <w:numPr>
          <w:ilvl w:val="0"/>
          <w:numId w:val="1"/>
        </w:numPr>
        <w:spacing w:after="0"/>
        <w:jc w:val="both"/>
        <w:rPr>
          <w:rFonts w:ascii="Times New Roman" w:hAnsi="Times New Roman" w:cs="Times New Roman"/>
          <w:sz w:val="28"/>
          <w:szCs w:val="28"/>
          <w:lang w:val="en-US"/>
        </w:rPr>
      </w:pPr>
      <w:r w:rsidRPr="001D65B9">
        <w:rPr>
          <w:rFonts w:ascii="Times New Roman" w:hAnsi="Times New Roman" w:cs="Times New Roman"/>
          <w:sz w:val="28"/>
          <w:szCs w:val="28"/>
          <w:lang w:val="en-US"/>
        </w:rPr>
        <w:t>The value system of Kazakh youth in the context of global trends and challenges of our time.</w:t>
      </w:r>
    </w:p>
    <w:p w:rsidR="001D65B9" w:rsidRPr="001D65B9" w:rsidRDefault="001D65B9" w:rsidP="001D65B9">
      <w:pPr>
        <w:pStyle w:val="a5"/>
        <w:numPr>
          <w:ilvl w:val="0"/>
          <w:numId w:val="1"/>
        </w:numPr>
        <w:spacing w:after="0"/>
        <w:jc w:val="both"/>
        <w:rPr>
          <w:rFonts w:ascii="Times New Roman" w:hAnsi="Times New Roman" w:cs="Times New Roman"/>
          <w:sz w:val="28"/>
          <w:szCs w:val="28"/>
          <w:lang w:val="en-US"/>
        </w:rPr>
      </w:pPr>
      <w:r w:rsidRPr="001D65B9">
        <w:rPr>
          <w:rFonts w:ascii="Times New Roman" w:hAnsi="Times New Roman" w:cs="Times New Roman"/>
          <w:sz w:val="28"/>
          <w:szCs w:val="28"/>
          <w:lang w:val="en-US"/>
        </w:rPr>
        <w:t>Interfaith and intercultural dialogue in the modern world. Culture of tolerance.</w:t>
      </w:r>
    </w:p>
    <w:p w:rsidR="001D65B9" w:rsidRDefault="001D65B9" w:rsidP="001D65B9">
      <w:pPr>
        <w:spacing w:after="0"/>
        <w:ind w:left="360"/>
        <w:jc w:val="both"/>
        <w:rPr>
          <w:rFonts w:ascii="Times New Roman" w:hAnsi="Times New Roman" w:cs="Times New Roman"/>
          <w:sz w:val="28"/>
          <w:szCs w:val="28"/>
          <w:lang w:val="kk-KZ"/>
        </w:rPr>
      </w:pPr>
    </w:p>
    <w:p w:rsidR="001D65B9" w:rsidRDefault="001D65B9" w:rsidP="001D65B9">
      <w:pPr>
        <w:spacing w:after="0"/>
        <w:ind w:left="360"/>
        <w:jc w:val="both"/>
        <w:rPr>
          <w:rFonts w:ascii="Times New Roman" w:hAnsi="Times New Roman" w:cs="Times New Roman"/>
          <w:b/>
          <w:sz w:val="28"/>
          <w:szCs w:val="28"/>
          <w:u w:val="single"/>
          <w:lang w:val="kk-KZ"/>
        </w:rPr>
      </w:pPr>
      <w:r w:rsidRPr="001D65B9">
        <w:rPr>
          <w:rFonts w:ascii="Times New Roman" w:hAnsi="Times New Roman" w:cs="Times New Roman"/>
          <w:b/>
          <w:sz w:val="28"/>
          <w:szCs w:val="28"/>
          <w:u w:val="single"/>
          <w:lang w:val="kk-KZ"/>
        </w:rPr>
        <w:t>Date of the event:</w:t>
      </w:r>
    </w:p>
    <w:p w:rsidR="001D65B9" w:rsidRDefault="001D65B9" w:rsidP="001D65B9">
      <w:pPr>
        <w:spacing w:after="0"/>
        <w:ind w:left="360"/>
        <w:jc w:val="both"/>
        <w:rPr>
          <w:rFonts w:ascii="Times New Roman" w:hAnsi="Times New Roman" w:cs="Times New Roman"/>
          <w:sz w:val="28"/>
          <w:szCs w:val="28"/>
          <w:lang w:val="en-US"/>
        </w:rPr>
      </w:pPr>
      <w:r w:rsidRPr="001D65B9">
        <w:rPr>
          <w:rFonts w:ascii="Times New Roman" w:hAnsi="Times New Roman" w:cs="Times New Roman"/>
          <w:sz w:val="28"/>
          <w:szCs w:val="28"/>
          <w:lang w:val="kk-KZ"/>
        </w:rPr>
        <w:t>November 30 (Tuesday), 2021, 15.00-18.00 h. (Nur</w:t>
      </w:r>
      <w:r>
        <w:rPr>
          <w:rFonts w:ascii="Times New Roman" w:hAnsi="Times New Roman" w:cs="Times New Roman"/>
          <w:sz w:val="28"/>
          <w:szCs w:val="28"/>
          <w:lang w:val="kk-KZ"/>
        </w:rPr>
        <w:t>-</w:t>
      </w:r>
      <w:r>
        <w:rPr>
          <w:rFonts w:ascii="Times New Roman" w:hAnsi="Times New Roman" w:cs="Times New Roman"/>
          <w:sz w:val="28"/>
          <w:szCs w:val="28"/>
          <w:lang w:val="en-US"/>
        </w:rPr>
        <w:t>S</w:t>
      </w:r>
      <w:r w:rsidRPr="001D65B9">
        <w:rPr>
          <w:rFonts w:ascii="Times New Roman" w:hAnsi="Times New Roman" w:cs="Times New Roman"/>
          <w:sz w:val="28"/>
          <w:szCs w:val="28"/>
          <w:lang w:val="kk-KZ"/>
        </w:rPr>
        <w:t>ultan time)</w:t>
      </w:r>
    </w:p>
    <w:p w:rsidR="001D65B9" w:rsidRDefault="001D65B9" w:rsidP="001D65B9">
      <w:pPr>
        <w:spacing w:after="0"/>
        <w:ind w:left="360"/>
        <w:jc w:val="both"/>
        <w:rPr>
          <w:rFonts w:ascii="Times New Roman" w:hAnsi="Times New Roman" w:cs="Times New Roman"/>
          <w:b/>
          <w:sz w:val="28"/>
          <w:szCs w:val="28"/>
          <w:u w:val="single"/>
          <w:lang w:val="en-US"/>
        </w:rPr>
      </w:pPr>
      <w:r w:rsidRPr="001D65B9">
        <w:rPr>
          <w:rFonts w:ascii="Times New Roman" w:hAnsi="Times New Roman" w:cs="Times New Roman"/>
          <w:b/>
          <w:sz w:val="28"/>
          <w:szCs w:val="28"/>
          <w:u w:val="single"/>
          <w:lang w:val="en-US"/>
        </w:rPr>
        <w:t>Form of the event:</w:t>
      </w:r>
    </w:p>
    <w:p w:rsidR="001D65B9" w:rsidRDefault="001D65B9" w:rsidP="001D65B9">
      <w:pPr>
        <w:spacing w:after="0"/>
        <w:ind w:left="360"/>
        <w:jc w:val="both"/>
        <w:rPr>
          <w:rFonts w:ascii="Times New Roman" w:hAnsi="Times New Roman" w:cs="Times New Roman"/>
          <w:sz w:val="28"/>
          <w:szCs w:val="28"/>
          <w:lang w:val="en-US"/>
        </w:rPr>
      </w:pPr>
      <w:r w:rsidRPr="001D65B9">
        <w:rPr>
          <w:rFonts w:ascii="Times New Roman" w:hAnsi="Times New Roman" w:cs="Times New Roman"/>
          <w:sz w:val="28"/>
          <w:szCs w:val="28"/>
          <w:lang w:val="en-US"/>
        </w:rPr>
        <w:t xml:space="preserve">Online (ZOOM conference), login - 681 142 7904, password </w:t>
      </w:r>
      <w:r>
        <w:rPr>
          <w:rFonts w:ascii="Times New Roman" w:hAnsi="Times New Roman" w:cs="Times New Roman"/>
          <w:sz w:val="28"/>
          <w:szCs w:val="28"/>
          <w:lang w:val="en-US"/>
        </w:rPr>
        <w:t>–</w:t>
      </w:r>
      <w:r w:rsidRPr="001D65B9">
        <w:rPr>
          <w:rFonts w:ascii="Times New Roman" w:hAnsi="Times New Roman" w:cs="Times New Roman"/>
          <w:sz w:val="28"/>
          <w:szCs w:val="28"/>
          <w:lang w:val="en-US"/>
        </w:rPr>
        <w:t xml:space="preserve"> 2020</w:t>
      </w:r>
    </w:p>
    <w:p w:rsidR="001D65B9" w:rsidRDefault="007412F1" w:rsidP="001D65B9">
      <w:pPr>
        <w:spacing w:after="0"/>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D65B9" w:rsidRPr="001D65B9">
        <w:rPr>
          <w:rFonts w:ascii="Times New Roman" w:hAnsi="Times New Roman" w:cs="Times New Roman"/>
          <w:sz w:val="28"/>
          <w:szCs w:val="28"/>
          <w:lang w:val="en-US"/>
        </w:rPr>
        <w:t>According to the results of the seminar, it is planned to publish a collection of materials.</w:t>
      </w:r>
    </w:p>
    <w:p w:rsidR="001D65B9" w:rsidRDefault="007412F1" w:rsidP="001D65B9">
      <w:pPr>
        <w:spacing w:after="0"/>
        <w:ind w:left="36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1D65B9" w:rsidRPr="001D65B9">
        <w:rPr>
          <w:rFonts w:ascii="Times New Roman" w:hAnsi="Times New Roman" w:cs="Times New Roman"/>
          <w:sz w:val="28"/>
          <w:szCs w:val="28"/>
          <w:lang w:val="en-US"/>
        </w:rPr>
        <w:t>The organizing Committee of the seminar is waiting for your applications for participation, as well as suggestions and suggestions on its problems.</w:t>
      </w:r>
    </w:p>
    <w:p w:rsidR="001D65B9" w:rsidRDefault="007412F1" w:rsidP="001D65B9">
      <w:pPr>
        <w:spacing w:after="0"/>
        <w:ind w:left="36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gramStart"/>
      <w:r w:rsidR="001D65B9" w:rsidRPr="001D65B9">
        <w:rPr>
          <w:rFonts w:ascii="Times New Roman" w:hAnsi="Times New Roman" w:cs="Times New Roman"/>
          <w:b/>
          <w:sz w:val="28"/>
          <w:szCs w:val="28"/>
          <w:lang w:val="en-US"/>
        </w:rPr>
        <w:t>Terms of participation.</w:t>
      </w:r>
      <w:proofErr w:type="gramEnd"/>
    </w:p>
    <w:p w:rsidR="001D65B9" w:rsidRDefault="007412F1" w:rsidP="001D65B9">
      <w:pPr>
        <w:spacing w:after="0"/>
        <w:ind w:left="360"/>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001D65B9" w:rsidRPr="001D65B9">
        <w:rPr>
          <w:rFonts w:ascii="Times New Roman" w:hAnsi="Times New Roman" w:cs="Times New Roman"/>
          <w:sz w:val="28"/>
          <w:szCs w:val="28"/>
          <w:lang w:val="en-US"/>
        </w:rPr>
        <w:t xml:space="preserve">The deadline for submitting applications and abstracts is </w:t>
      </w:r>
      <w:r w:rsidR="001D65B9" w:rsidRPr="001D65B9">
        <w:rPr>
          <w:rFonts w:ascii="Times New Roman" w:hAnsi="Times New Roman" w:cs="Times New Roman"/>
          <w:b/>
          <w:sz w:val="28"/>
          <w:szCs w:val="28"/>
          <w:lang w:val="en-US"/>
        </w:rPr>
        <w:t>until November 29, 2021</w:t>
      </w:r>
      <w:r w:rsidR="001D65B9" w:rsidRPr="001D65B9">
        <w:rPr>
          <w:rFonts w:ascii="Times New Roman" w:hAnsi="Times New Roman" w:cs="Times New Roman"/>
          <w:sz w:val="28"/>
          <w:szCs w:val="28"/>
          <w:lang w:val="en-US"/>
        </w:rPr>
        <w:t xml:space="preserve"> inclusive. </w:t>
      </w:r>
      <w:r w:rsidR="001D65B9" w:rsidRPr="001D65B9">
        <w:rPr>
          <w:rFonts w:ascii="Times New Roman" w:hAnsi="Times New Roman" w:cs="Times New Roman"/>
          <w:b/>
          <w:sz w:val="28"/>
          <w:szCs w:val="28"/>
          <w:lang w:val="en-US"/>
        </w:rPr>
        <w:t>The publication is free.</w:t>
      </w:r>
    </w:p>
    <w:p w:rsidR="007412F1" w:rsidRDefault="007412F1" w:rsidP="001D65B9">
      <w:pPr>
        <w:spacing w:after="0"/>
        <w:ind w:left="360"/>
        <w:jc w:val="both"/>
        <w:rPr>
          <w:rFonts w:ascii="Times New Roman" w:hAnsi="Times New Roman" w:cs="Times New Roman"/>
          <w:b/>
          <w:sz w:val="28"/>
          <w:szCs w:val="28"/>
          <w:lang w:val="en-US"/>
        </w:rPr>
      </w:pPr>
    </w:p>
    <w:p w:rsidR="007412F1" w:rsidRPr="007412F1" w:rsidRDefault="007412F1" w:rsidP="007412F1">
      <w:pPr>
        <w:spacing w:after="0"/>
        <w:ind w:left="360"/>
        <w:jc w:val="both"/>
        <w:rPr>
          <w:rFonts w:ascii="Times New Roman" w:hAnsi="Times New Roman" w:cs="Times New Roman"/>
          <w:sz w:val="28"/>
          <w:szCs w:val="28"/>
          <w:lang w:val="en-US"/>
        </w:rPr>
      </w:pPr>
      <w:r w:rsidRPr="007412F1">
        <w:rPr>
          <w:rFonts w:ascii="Times New Roman" w:hAnsi="Times New Roman" w:cs="Times New Roman"/>
          <w:sz w:val="28"/>
          <w:szCs w:val="28"/>
          <w:lang w:val="en-US"/>
        </w:rPr>
        <w:t xml:space="preserve">         To include articles in the seminar program, you must send them to the organizing committee by e-mail</w:t>
      </w:r>
    </w:p>
    <w:p w:rsidR="007412F1" w:rsidRPr="007412F1" w:rsidRDefault="007412F1" w:rsidP="007412F1">
      <w:pPr>
        <w:spacing w:after="0"/>
        <w:ind w:left="360"/>
        <w:jc w:val="both"/>
        <w:rPr>
          <w:rFonts w:ascii="Times New Roman" w:hAnsi="Times New Roman" w:cs="Times New Roman"/>
          <w:b/>
          <w:sz w:val="28"/>
          <w:szCs w:val="28"/>
          <w:lang w:val="en-US"/>
        </w:rPr>
      </w:pPr>
      <w:r w:rsidRPr="007412F1">
        <w:rPr>
          <w:rFonts w:ascii="Times New Roman" w:hAnsi="Times New Roman" w:cs="Times New Roman"/>
          <w:b/>
          <w:sz w:val="28"/>
          <w:szCs w:val="28"/>
          <w:lang w:val="en-US"/>
        </w:rPr>
        <w:t>seminarSPD2021kuk@mail.ru:</w:t>
      </w:r>
    </w:p>
    <w:p w:rsidR="001D65B9" w:rsidRDefault="007412F1" w:rsidP="001D65B9">
      <w:pPr>
        <w:spacing w:after="0"/>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412F1">
        <w:rPr>
          <w:lang w:val="en-US"/>
        </w:rPr>
        <w:t xml:space="preserve"> </w:t>
      </w:r>
      <w:r w:rsidRPr="007412F1">
        <w:rPr>
          <w:rFonts w:ascii="Times New Roman" w:hAnsi="Times New Roman" w:cs="Times New Roman"/>
          <w:sz w:val="28"/>
          <w:szCs w:val="28"/>
          <w:lang w:val="en-US"/>
        </w:rPr>
        <w:t xml:space="preserve"> </w:t>
      </w:r>
      <w:proofErr w:type="gramStart"/>
      <w:r w:rsidRPr="007412F1">
        <w:rPr>
          <w:rFonts w:ascii="Times New Roman" w:hAnsi="Times New Roman" w:cs="Times New Roman"/>
          <w:sz w:val="28"/>
          <w:szCs w:val="28"/>
          <w:lang w:val="en-US"/>
        </w:rPr>
        <w:t>application</w:t>
      </w:r>
      <w:proofErr w:type="gramEnd"/>
      <w:r w:rsidRPr="007412F1">
        <w:rPr>
          <w:rFonts w:ascii="Times New Roman" w:hAnsi="Times New Roman" w:cs="Times New Roman"/>
          <w:sz w:val="28"/>
          <w:szCs w:val="28"/>
          <w:lang w:val="en-US"/>
        </w:rPr>
        <w:t xml:space="preserve"> for participation in the seminar;</w:t>
      </w:r>
    </w:p>
    <w:p w:rsidR="007412F1" w:rsidRDefault="007412F1" w:rsidP="001D65B9">
      <w:pPr>
        <w:spacing w:after="0"/>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Pr="007412F1">
        <w:rPr>
          <w:rFonts w:ascii="Times New Roman" w:hAnsi="Times New Roman" w:cs="Times New Roman"/>
          <w:sz w:val="28"/>
          <w:szCs w:val="28"/>
          <w:lang w:val="kk-KZ"/>
        </w:rPr>
        <w:t xml:space="preserve"> article</w:t>
      </w:r>
    </w:p>
    <w:p w:rsidR="007412F1" w:rsidRPr="007412F1" w:rsidRDefault="007412F1" w:rsidP="001D65B9">
      <w:pPr>
        <w:spacing w:after="0"/>
        <w:ind w:left="360"/>
        <w:jc w:val="both"/>
        <w:rPr>
          <w:rFonts w:ascii="Times New Roman" w:hAnsi="Times New Roman" w:cs="Times New Roman"/>
          <w:sz w:val="28"/>
          <w:szCs w:val="28"/>
          <w:u w:val="single"/>
          <w:lang w:val="kk-KZ"/>
        </w:rPr>
      </w:pPr>
      <w:r w:rsidRPr="007412F1">
        <w:rPr>
          <w:rFonts w:ascii="Times New Roman" w:hAnsi="Times New Roman" w:cs="Times New Roman"/>
          <w:sz w:val="28"/>
          <w:szCs w:val="28"/>
          <w:u w:val="single"/>
          <w:lang w:val="kk-KZ"/>
        </w:rPr>
        <w:t xml:space="preserve"> In the subject of the letter, specify - "for the seminar 2021".</w:t>
      </w:r>
    </w:p>
    <w:p w:rsidR="007412F1" w:rsidRDefault="007412F1" w:rsidP="001D65B9">
      <w:pPr>
        <w:spacing w:after="0"/>
        <w:ind w:left="36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7412F1">
        <w:rPr>
          <w:rFonts w:ascii="Times New Roman" w:hAnsi="Times New Roman" w:cs="Times New Roman"/>
          <w:sz w:val="28"/>
          <w:szCs w:val="28"/>
          <w:lang w:val="kk-KZ"/>
        </w:rPr>
        <w:t>Participants can send the texts of articles in electronic form directly to the organizin</w:t>
      </w:r>
      <w:r>
        <w:rPr>
          <w:rFonts w:ascii="Times New Roman" w:hAnsi="Times New Roman" w:cs="Times New Roman"/>
          <w:sz w:val="28"/>
          <w:szCs w:val="28"/>
          <w:lang w:val="kk-KZ"/>
        </w:rPr>
        <w:t>g committee of the seminar (Karaganda university of Kazpotreb</w:t>
      </w:r>
      <w:proofErr w:type="spellStart"/>
      <w:r>
        <w:rPr>
          <w:rFonts w:ascii="Times New Roman" w:hAnsi="Times New Roman" w:cs="Times New Roman"/>
          <w:sz w:val="28"/>
          <w:szCs w:val="28"/>
          <w:lang w:val="en-US"/>
        </w:rPr>
        <w:t>soyuz</w:t>
      </w:r>
      <w:proofErr w:type="spellEnd"/>
      <w:r>
        <w:rPr>
          <w:rFonts w:ascii="Times New Roman" w:hAnsi="Times New Roman" w:cs="Times New Roman"/>
          <w:sz w:val="28"/>
          <w:szCs w:val="28"/>
          <w:lang w:val="kk-KZ"/>
        </w:rPr>
        <w:t xml:space="preserve">, </w:t>
      </w:r>
      <w:r>
        <w:rPr>
          <w:rFonts w:ascii="Times New Roman" w:hAnsi="Times New Roman" w:cs="Times New Roman"/>
          <w:sz w:val="28"/>
          <w:szCs w:val="28"/>
          <w:lang w:val="en-US"/>
        </w:rPr>
        <w:t>Faculty of business, low and technology,</w:t>
      </w:r>
      <w:r>
        <w:rPr>
          <w:rFonts w:ascii="Times New Roman" w:hAnsi="Times New Roman" w:cs="Times New Roman"/>
          <w:sz w:val="28"/>
          <w:szCs w:val="28"/>
          <w:lang w:val="kk-KZ"/>
        </w:rPr>
        <w:t xml:space="preserve"> Department of </w:t>
      </w:r>
      <w:r>
        <w:rPr>
          <w:rFonts w:ascii="Times New Roman" w:hAnsi="Times New Roman" w:cs="Times New Roman"/>
          <w:sz w:val="28"/>
          <w:szCs w:val="28"/>
          <w:lang w:val="en-US"/>
        </w:rPr>
        <w:t>socio-political disciplines</w:t>
      </w:r>
      <w:r>
        <w:rPr>
          <w:rFonts w:ascii="Times New Roman" w:hAnsi="Times New Roman" w:cs="Times New Roman"/>
          <w:sz w:val="28"/>
          <w:szCs w:val="28"/>
          <w:lang w:val="kk-KZ"/>
        </w:rPr>
        <w:t xml:space="preserve"> and</w:t>
      </w:r>
      <w:r>
        <w:rPr>
          <w:rFonts w:ascii="Times New Roman" w:hAnsi="Times New Roman" w:cs="Times New Roman"/>
          <w:sz w:val="28"/>
          <w:szCs w:val="28"/>
          <w:lang w:val="en-US"/>
        </w:rPr>
        <w:t xml:space="preserve"> the Assembly of people of Kazakhstan</w:t>
      </w:r>
      <w:r w:rsidRPr="007412F1">
        <w:rPr>
          <w:rFonts w:ascii="Times New Roman" w:hAnsi="Times New Roman" w:cs="Times New Roman"/>
          <w:sz w:val="28"/>
          <w:szCs w:val="28"/>
          <w:lang w:val="kk-KZ"/>
        </w:rPr>
        <w:t xml:space="preserve">, Karaganda, Akademicheskaya str. 9, office 363, or </w:t>
      </w:r>
      <w:r w:rsidRPr="007412F1">
        <w:rPr>
          <w:rFonts w:ascii="Times New Roman" w:hAnsi="Times New Roman" w:cs="Times New Roman"/>
          <w:b/>
          <w:sz w:val="28"/>
          <w:szCs w:val="28"/>
          <w:lang w:val="kk-KZ"/>
        </w:rPr>
        <w:t>seminarSPD2021kuk@mail.ru</w:t>
      </w:r>
      <w:r w:rsidRPr="007412F1">
        <w:rPr>
          <w:rFonts w:ascii="Times New Roman" w:hAnsi="Times New Roman" w:cs="Times New Roman"/>
          <w:sz w:val="28"/>
          <w:szCs w:val="28"/>
          <w:lang w:val="en-US"/>
        </w:rPr>
        <w:t>)</w:t>
      </w:r>
      <w:r w:rsidRPr="007412F1">
        <w:rPr>
          <w:rFonts w:ascii="Times New Roman" w:hAnsi="Times New Roman" w:cs="Times New Roman"/>
          <w:b/>
          <w:sz w:val="28"/>
          <w:szCs w:val="28"/>
          <w:lang w:val="kk-KZ"/>
        </w:rPr>
        <w:t xml:space="preserve"> .</w:t>
      </w:r>
    </w:p>
    <w:p w:rsidR="007412F1" w:rsidRDefault="007412F1" w:rsidP="001D65B9">
      <w:pPr>
        <w:spacing w:after="0"/>
        <w:ind w:left="360"/>
        <w:jc w:val="both"/>
        <w:rPr>
          <w:rFonts w:ascii="Times New Roman" w:hAnsi="Times New Roman" w:cs="Times New Roman"/>
          <w:sz w:val="28"/>
          <w:szCs w:val="28"/>
          <w:lang w:val="kk-KZ"/>
        </w:rPr>
      </w:pPr>
    </w:p>
    <w:p w:rsidR="007412F1" w:rsidRDefault="007412F1" w:rsidP="001D65B9">
      <w:pPr>
        <w:spacing w:after="0"/>
        <w:ind w:left="360"/>
        <w:jc w:val="both"/>
        <w:rPr>
          <w:rFonts w:ascii="Times New Roman" w:hAnsi="Times New Roman" w:cs="Times New Roman"/>
          <w:sz w:val="28"/>
          <w:szCs w:val="28"/>
          <w:lang w:val="kk-KZ"/>
        </w:rPr>
      </w:pPr>
      <w:r w:rsidRPr="007412F1">
        <w:rPr>
          <w:rFonts w:ascii="Times New Roman" w:hAnsi="Times New Roman" w:cs="Times New Roman"/>
          <w:sz w:val="28"/>
          <w:szCs w:val="28"/>
          <w:lang w:val="kk-KZ"/>
        </w:rPr>
        <w:t>Articles sent later than the deadline that do not correspond to the topic of the seminar and the rules of registration will not be published.</w:t>
      </w:r>
    </w:p>
    <w:p w:rsidR="007412F1" w:rsidRDefault="007412F1" w:rsidP="001D65B9">
      <w:pPr>
        <w:spacing w:after="0"/>
        <w:ind w:left="360"/>
        <w:jc w:val="both"/>
        <w:rPr>
          <w:rFonts w:ascii="Times New Roman" w:hAnsi="Times New Roman" w:cs="Times New Roman"/>
          <w:sz w:val="28"/>
          <w:szCs w:val="28"/>
          <w:lang w:val="kk-KZ"/>
        </w:rPr>
      </w:pPr>
    </w:p>
    <w:p w:rsidR="007412F1" w:rsidRPr="007412F1" w:rsidRDefault="000F15BA" w:rsidP="001D65B9">
      <w:pPr>
        <w:spacing w:after="0"/>
        <w:ind w:left="36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7412F1" w:rsidRPr="007412F1">
        <w:rPr>
          <w:rFonts w:ascii="Times New Roman" w:hAnsi="Times New Roman" w:cs="Times New Roman"/>
          <w:b/>
          <w:sz w:val="28"/>
          <w:szCs w:val="28"/>
          <w:lang w:val="kk-KZ"/>
        </w:rPr>
        <w:t>Contact information:</w:t>
      </w:r>
    </w:p>
    <w:p w:rsidR="007412F1" w:rsidRDefault="00936F16" w:rsidP="001D65B9">
      <w:pPr>
        <w:spacing w:after="0"/>
        <w:ind w:left="360"/>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          </w:t>
      </w:r>
      <w:r w:rsidR="007412F1" w:rsidRPr="007412F1">
        <w:rPr>
          <w:rFonts w:ascii="Times New Roman" w:hAnsi="Times New Roman" w:cs="Times New Roman"/>
          <w:i/>
          <w:sz w:val="28"/>
          <w:szCs w:val="28"/>
          <w:lang w:val="kk-KZ"/>
        </w:rPr>
        <w:t>Secretary of the Organizing Committee</w:t>
      </w:r>
      <w:r w:rsidR="007412F1" w:rsidRPr="007412F1">
        <w:rPr>
          <w:rFonts w:ascii="Times New Roman" w:hAnsi="Times New Roman" w:cs="Times New Roman"/>
          <w:sz w:val="28"/>
          <w:szCs w:val="28"/>
          <w:lang w:val="kk-KZ"/>
        </w:rPr>
        <w:t xml:space="preserve"> - Master, senior lecturer of the Department of Socio-Political Disciplines and the Assembly of People of Kazakhstan </w:t>
      </w:r>
      <w:r w:rsidR="007412F1" w:rsidRPr="00936F16">
        <w:rPr>
          <w:rFonts w:ascii="Times New Roman" w:hAnsi="Times New Roman" w:cs="Times New Roman"/>
          <w:b/>
          <w:sz w:val="28"/>
          <w:szCs w:val="28"/>
          <w:lang w:val="kk-KZ"/>
        </w:rPr>
        <w:t>Gulden Nurlanovna Jabayeva</w:t>
      </w:r>
      <w:r w:rsidR="007412F1" w:rsidRPr="007412F1">
        <w:rPr>
          <w:rFonts w:ascii="Times New Roman" w:hAnsi="Times New Roman" w:cs="Times New Roman"/>
          <w:sz w:val="28"/>
          <w:szCs w:val="28"/>
          <w:lang w:val="kk-KZ"/>
        </w:rPr>
        <w:t xml:space="preserve"> tel.: 8(7212) 441634 (add. 285, 286, 87013417936.</w:t>
      </w:r>
    </w:p>
    <w:p w:rsidR="00936F16" w:rsidRDefault="00936F16" w:rsidP="001D65B9">
      <w:pPr>
        <w:spacing w:after="0"/>
        <w:ind w:left="360"/>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         </w:t>
      </w:r>
      <w:r w:rsidRPr="00936F16">
        <w:rPr>
          <w:rFonts w:ascii="Times New Roman" w:hAnsi="Times New Roman" w:cs="Times New Roman"/>
          <w:i/>
          <w:sz w:val="28"/>
          <w:szCs w:val="28"/>
          <w:lang w:val="kk-KZ"/>
        </w:rPr>
        <w:t>Head of the Department</w:t>
      </w:r>
      <w:r>
        <w:rPr>
          <w:rFonts w:ascii="Times New Roman" w:hAnsi="Times New Roman" w:cs="Times New Roman"/>
          <w:i/>
          <w:sz w:val="28"/>
          <w:szCs w:val="28"/>
          <w:lang w:val="kk-KZ"/>
        </w:rPr>
        <w:t>-</w:t>
      </w:r>
      <w:r w:rsidRPr="00936F16">
        <w:rPr>
          <w:rFonts w:ascii="Times New Roman" w:hAnsi="Times New Roman" w:cs="Times New Roman"/>
          <w:i/>
          <w:sz w:val="28"/>
          <w:szCs w:val="28"/>
          <w:lang w:val="kk-KZ"/>
        </w:rPr>
        <w:t xml:space="preserve"> </w:t>
      </w:r>
      <w:r w:rsidRPr="00936F16">
        <w:rPr>
          <w:rFonts w:ascii="Times New Roman" w:hAnsi="Times New Roman" w:cs="Times New Roman"/>
          <w:sz w:val="28"/>
          <w:szCs w:val="28"/>
          <w:lang w:val="kk-KZ"/>
        </w:rPr>
        <w:t xml:space="preserve">of Socio-Political Disciplines and the Assembly of the People of Kazakhstan - Doctor PhD </w:t>
      </w:r>
      <w:r w:rsidRPr="00936F16">
        <w:rPr>
          <w:rFonts w:ascii="Times New Roman" w:hAnsi="Times New Roman" w:cs="Times New Roman"/>
          <w:b/>
          <w:sz w:val="28"/>
          <w:szCs w:val="28"/>
          <w:lang w:val="kk-KZ"/>
        </w:rPr>
        <w:t>Tutinova Nurgul Yerkanatovna</w:t>
      </w:r>
      <w:r w:rsidRPr="00936F16">
        <w:rPr>
          <w:rFonts w:ascii="Times New Roman" w:hAnsi="Times New Roman" w:cs="Times New Roman"/>
          <w:sz w:val="28"/>
          <w:szCs w:val="28"/>
          <w:lang w:val="kk-KZ"/>
        </w:rPr>
        <w:t xml:space="preserve"> - tel.: 8(7212) 441634 (add. 285), 87773514674.</w:t>
      </w:r>
    </w:p>
    <w:p w:rsidR="00EA1420" w:rsidRDefault="00EA1420" w:rsidP="001D65B9">
      <w:pPr>
        <w:spacing w:after="0"/>
        <w:ind w:left="360"/>
        <w:jc w:val="both"/>
        <w:rPr>
          <w:rFonts w:ascii="Times New Roman" w:hAnsi="Times New Roman" w:cs="Times New Roman"/>
          <w:sz w:val="28"/>
          <w:szCs w:val="28"/>
          <w:lang w:val="kk-KZ"/>
        </w:rPr>
      </w:pPr>
    </w:p>
    <w:p w:rsidR="00EA1420" w:rsidRPr="00EA1420" w:rsidRDefault="00EA1420" w:rsidP="00EA1420">
      <w:pPr>
        <w:spacing w:after="0"/>
        <w:ind w:left="360"/>
        <w:jc w:val="center"/>
        <w:rPr>
          <w:rFonts w:ascii="Times New Roman" w:hAnsi="Times New Roman" w:cs="Times New Roman"/>
          <w:b/>
          <w:sz w:val="28"/>
          <w:szCs w:val="28"/>
          <w:lang w:val="kk-KZ"/>
        </w:rPr>
      </w:pPr>
      <w:r w:rsidRPr="00EA1420">
        <w:rPr>
          <w:rFonts w:ascii="Times New Roman" w:hAnsi="Times New Roman" w:cs="Times New Roman"/>
          <w:b/>
          <w:sz w:val="28"/>
          <w:szCs w:val="28"/>
          <w:lang w:val="kk-KZ"/>
        </w:rPr>
        <w:t>Requirements for the design of articles:</w:t>
      </w:r>
    </w:p>
    <w:p w:rsidR="00936F16" w:rsidRDefault="00EA1420" w:rsidP="001D65B9">
      <w:pPr>
        <w:spacing w:after="0"/>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A1420">
        <w:rPr>
          <w:rFonts w:ascii="Times New Roman" w:hAnsi="Times New Roman" w:cs="Times New Roman"/>
          <w:sz w:val="28"/>
          <w:szCs w:val="28"/>
          <w:lang w:val="kk-KZ"/>
        </w:rPr>
        <w:t>The volume of the article is up to 0.5 pp. Working languages: Kazakh, Russian, English.</w:t>
      </w:r>
    </w:p>
    <w:p w:rsidR="00EA1420" w:rsidRDefault="00EA1420" w:rsidP="001D65B9">
      <w:pPr>
        <w:spacing w:after="0"/>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A1420">
        <w:rPr>
          <w:rFonts w:ascii="Times New Roman" w:hAnsi="Times New Roman" w:cs="Times New Roman"/>
          <w:sz w:val="28"/>
          <w:szCs w:val="28"/>
          <w:lang w:val="kk-KZ"/>
        </w:rPr>
        <w:t>Materials are accepted in electronic form in the format of a Microsoft Word text editor. Page format - A4, Times New Roman font, size 14, spacing - 1.0; margins: everywhere - 20 mm, indent of the first line – 1.</w:t>
      </w:r>
    </w:p>
    <w:p w:rsidR="00EA1420" w:rsidRDefault="00EA1420" w:rsidP="001D65B9">
      <w:pPr>
        <w:spacing w:after="0"/>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A1420">
        <w:rPr>
          <w:rFonts w:ascii="Times New Roman" w:hAnsi="Times New Roman" w:cs="Times New Roman"/>
          <w:sz w:val="28"/>
          <w:szCs w:val="28"/>
          <w:lang w:val="kk-KZ"/>
        </w:rPr>
        <w:t>The first line of the text is the initials and surname (s) of the author(s), italics, formatting in the center (size 14); the next line is the title of the article – in capital letters (size 12), bold, formatting in the center.</w:t>
      </w:r>
    </w:p>
    <w:p w:rsidR="00EA1420" w:rsidRDefault="00EA1420" w:rsidP="001D65B9">
      <w:pPr>
        <w:spacing w:after="0"/>
        <w:ind w:left="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EA1420">
        <w:rPr>
          <w:rFonts w:ascii="Times New Roman" w:hAnsi="Times New Roman" w:cs="Times New Roman"/>
          <w:sz w:val="28"/>
          <w:szCs w:val="28"/>
          <w:lang w:val="kk-KZ"/>
        </w:rPr>
        <w:t>Then after 1 interval – the text of the article. Then, after 1 interval– a list of references (the words "list of references" should not be written) (italics, size 12). In the text of the article, footnotes to the literature are indicated in the order of use (in square brackets, where the first digit is the number of the source in the list, and the second digit is the page number).</w:t>
      </w:r>
    </w:p>
    <w:p w:rsidR="00EA1420" w:rsidRDefault="00EA1420" w:rsidP="001D65B9">
      <w:pPr>
        <w:spacing w:after="0"/>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A1420">
        <w:rPr>
          <w:rFonts w:ascii="Times New Roman" w:hAnsi="Times New Roman" w:cs="Times New Roman"/>
          <w:sz w:val="28"/>
          <w:szCs w:val="28"/>
          <w:lang w:val="kk-KZ"/>
        </w:rPr>
        <w:t>The file name is "surname and initials of the author" (for example, "Ivanova А.Н.doc "). Please send the application in a separate file, the file name is "surname and initials of the author of the application" (For example, "Ivanov A.N. заявка.doc .").</w:t>
      </w:r>
    </w:p>
    <w:p w:rsidR="00EA1420" w:rsidRPr="00EA1420" w:rsidRDefault="00EA1420" w:rsidP="00EA1420">
      <w:pPr>
        <w:spacing w:after="0"/>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A1420">
        <w:rPr>
          <w:rFonts w:ascii="Times New Roman" w:hAnsi="Times New Roman" w:cs="Times New Roman"/>
          <w:sz w:val="28"/>
          <w:szCs w:val="28"/>
          <w:lang w:val="kk-KZ"/>
        </w:rPr>
        <w:t>Articles are published in the author's edition. The author can submit articles, the number of co-authors of which should not exceed 3 people.</w:t>
      </w:r>
    </w:p>
    <w:p w:rsidR="00EA1420" w:rsidRDefault="00EA1420" w:rsidP="00EA1420">
      <w:pPr>
        <w:spacing w:after="0"/>
        <w:ind w:left="360"/>
        <w:jc w:val="both"/>
        <w:rPr>
          <w:rFonts w:ascii="Times New Roman" w:hAnsi="Times New Roman" w:cs="Times New Roman"/>
          <w:sz w:val="28"/>
          <w:szCs w:val="28"/>
          <w:lang w:val="kk-KZ"/>
        </w:rPr>
      </w:pPr>
      <w:r w:rsidRPr="00EA1420">
        <w:rPr>
          <w:rFonts w:ascii="Times New Roman" w:hAnsi="Times New Roman" w:cs="Times New Roman"/>
          <w:sz w:val="28"/>
          <w:szCs w:val="28"/>
          <w:lang w:val="kk-KZ"/>
        </w:rPr>
        <w:t>For an example of an application and an article, see below.</w:t>
      </w:r>
    </w:p>
    <w:p w:rsidR="00EA1420" w:rsidRDefault="00EA1420" w:rsidP="00EA1420">
      <w:pPr>
        <w:spacing w:after="0"/>
        <w:ind w:left="360"/>
        <w:jc w:val="both"/>
        <w:rPr>
          <w:rFonts w:ascii="Times New Roman" w:hAnsi="Times New Roman" w:cs="Times New Roman"/>
          <w:sz w:val="28"/>
          <w:szCs w:val="28"/>
          <w:lang w:val="kk-KZ"/>
        </w:rPr>
      </w:pPr>
    </w:p>
    <w:p w:rsidR="00EA1420" w:rsidRDefault="00EA1420" w:rsidP="00EA1420">
      <w:pPr>
        <w:spacing w:after="0"/>
        <w:ind w:left="360"/>
        <w:jc w:val="center"/>
        <w:rPr>
          <w:rFonts w:ascii="Times New Roman" w:hAnsi="Times New Roman" w:cs="Times New Roman"/>
          <w:b/>
          <w:sz w:val="28"/>
          <w:szCs w:val="28"/>
          <w:lang w:val="kk-KZ"/>
        </w:rPr>
      </w:pPr>
      <w:r w:rsidRPr="00EA1420">
        <w:rPr>
          <w:rFonts w:ascii="Times New Roman" w:hAnsi="Times New Roman" w:cs="Times New Roman"/>
          <w:b/>
          <w:sz w:val="28"/>
          <w:szCs w:val="28"/>
          <w:lang w:val="kk-KZ"/>
        </w:rPr>
        <w:t>Registration form (application)</w:t>
      </w:r>
    </w:p>
    <w:p w:rsidR="00EA1420" w:rsidRDefault="00EA1420" w:rsidP="00EA1420">
      <w:pPr>
        <w:spacing w:after="0"/>
        <w:ind w:left="360"/>
        <w:jc w:val="center"/>
        <w:rPr>
          <w:rFonts w:ascii="Times New Roman" w:hAnsi="Times New Roman" w:cs="Times New Roman"/>
          <w:sz w:val="28"/>
          <w:szCs w:val="28"/>
          <w:lang w:val="kk-KZ"/>
        </w:rPr>
      </w:pPr>
    </w:p>
    <w:p w:rsidR="00EA1420" w:rsidRDefault="00EA1420" w:rsidP="00EA1420">
      <w:pPr>
        <w:spacing w:after="0"/>
        <w:ind w:left="360"/>
        <w:jc w:val="center"/>
        <w:rPr>
          <w:rFonts w:ascii="Times New Roman" w:hAnsi="Times New Roman" w:cs="Times New Roman"/>
          <w:sz w:val="28"/>
          <w:szCs w:val="28"/>
          <w:lang w:val="kk-KZ"/>
        </w:rPr>
      </w:pPr>
      <w:r w:rsidRPr="00EA1420">
        <w:rPr>
          <w:rFonts w:ascii="Times New Roman" w:hAnsi="Times New Roman" w:cs="Times New Roman"/>
          <w:sz w:val="28"/>
          <w:szCs w:val="28"/>
          <w:lang w:val="kk-KZ"/>
        </w:rPr>
        <w:t>APPLICATION FOR PARTICIPATION</w:t>
      </w:r>
    </w:p>
    <w:p w:rsidR="00EA1420" w:rsidRPr="00EA1420" w:rsidRDefault="00EA1420" w:rsidP="00EA1420">
      <w:pPr>
        <w:spacing w:after="0"/>
        <w:ind w:left="360"/>
        <w:jc w:val="center"/>
        <w:rPr>
          <w:rFonts w:ascii="Times New Roman" w:hAnsi="Times New Roman" w:cs="Times New Roman"/>
          <w:b/>
          <w:sz w:val="28"/>
          <w:szCs w:val="28"/>
          <w:lang w:val="kk-KZ"/>
        </w:rPr>
      </w:pPr>
      <w:r w:rsidRPr="00EA1420">
        <w:rPr>
          <w:rFonts w:ascii="Times New Roman" w:hAnsi="Times New Roman" w:cs="Times New Roman"/>
          <w:b/>
          <w:sz w:val="28"/>
          <w:szCs w:val="28"/>
          <w:lang w:val="kk-KZ"/>
        </w:rPr>
        <w:t>in the International Scientific and Practical Seminar</w:t>
      </w:r>
    </w:p>
    <w:p w:rsidR="00EA1420" w:rsidRDefault="00EA1420" w:rsidP="00EA1420">
      <w:pPr>
        <w:spacing w:after="0"/>
        <w:ind w:left="360"/>
        <w:jc w:val="center"/>
        <w:rPr>
          <w:rFonts w:ascii="Times New Roman" w:hAnsi="Times New Roman" w:cs="Times New Roman"/>
          <w:b/>
          <w:sz w:val="28"/>
          <w:szCs w:val="28"/>
          <w:lang w:val="kk-KZ"/>
        </w:rPr>
      </w:pPr>
      <w:r w:rsidRPr="00EA1420">
        <w:rPr>
          <w:rFonts w:ascii="Times New Roman" w:hAnsi="Times New Roman" w:cs="Times New Roman"/>
          <w:b/>
          <w:sz w:val="28"/>
          <w:szCs w:val="28"/>
          <w:lang w:val="kk-KZ"/>
        </w:rPr>
        <w:t>"Historical processes in Kazakhstan in the XX-XXI centuries."</w:t>
      </w:r>
    </w:p>
    <w:tbl>
      <w:tblPr>
        <w:tblStyle w:val="a6"/>
        <w:tblW w:w="0" w:type="auto"/>
        <w:tblInd w:w="360" w:type="dxa"/>
        <w:tblLook w:val="04A0" w:firstRow="1" w:lastRow="0" w:firstColumn="1" w:lastColumn="0" w:noHBand="0" w:noVBand="1"/>
      </w:tblPr>
      <w:tblGrid>
        <w:gridCol w:w="4640"/>
        <w:gridCol w:w="4571"/>
      </w:tblGrid>
      <w:tr w:rsidR="006A023D" w:rsidTr="006A023D">
        <w:tc>
          <w:tcPr>
            <w:tcW w:w="4785" w:type="dxa"/>
          </w:tcPr>
          <w:p w:rsidR="006A023D" w:rsidRPr="006A023D" w:rsidRDefault="006A023D" w:rsidP="00A3282E">
            <w:pPr>
              <w:rPr>
                <w:rFonts w:ascii="Times New Roman" w:hAnsi="Times New Roman" w:cs="Times New Roman"/>
                <w:sz w:val="28"/>
                <w:szCs w:val="28"/>
              </w:rPr>
            </w:pPr>
            <w:r w:rsidRPr="006A023D">
              <w:rPr>
                <w:rFonts w:ascii="Times New Roman" w:hAnsi="Times New Roman" w:cs="Times New Roman"/>
                <w:sz w:val="28"/>
                <w:szCs w:val="28"/>
                <w:lang w:val="kk-KZ"/>
              </w:rPr>
              <w:t>SURNAME</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NAME,</w:t>
            </w:r>
            <w:r>
              <w:t xml:space="preserve"> </w:t>
            </w:r>
            <w:r w:rsidR="00A3282E" w:rsidRPr="00A3282E">
              <w:rPr>
                <w:rFonts w:ascii="Times New Roman" w:hAnsi="Times New Roman" w:cs="Times New Roman"/>
                <w:sz w:val="28"/>
                <w:szCs w:val="28"/>
              </w:rPr>
              <w:t>MIDDLE NAME</w:t>
            </w:r>
          </w:p>
        </w:tc>
        <w:tc>
          <w:tcPr>
            <w:tcW w:w="4786" w:type="dxa"/>
          </w:tcPr>
          <w:p w:rsidR="006A023D" w:rsidRDefault="006A023D" w:rsidP="00EA1420">
            <w:pPr>
              <w:jc w:val="center"/>
              <w:rPr>
                <w:rFonts w:ascii="Times New Roman" w:hAnsi="Times New Roman" w:cs="Times New Roman"/>
                <w:b/>
                <w:sz w:val="28"/>
                <w:szCs w:val="28"/>
                <w:lang w:val="kk-KZ"/>
              </w:rPr>
            </w:pPr>
          </w:p>
        </w:tc>
      </w:tr>
      <w:tr w:rsidR="006A023D" w:rsidTr="006A023D">
        <w:tc>
          <w:tcPr>
            <w:tcW w:w="4785" w:type="dxa"/>
          </w:tcPr>
          <w:p w:rsidR="006A023D" w:rsidRPr="006A023D" w:rsidRDefault="006A023D" w:rsidP="006A023D">
            <w:pPr>
              <w:rPr>
                <w:rFonts w:ascii="Times New Roman" w:hAnsi="Times New Roman" w:cs="Times New Roman"/>
                <w:sz w:val="28"/>
                <w:szCs w:val="28"/>
                <w:lang w:val="kk-KZ"/>
              </w:rPr>
            </w:pPr>
            <w:r w:rsidRPr="006A023D">
              <w:rPr>
                <w:rFonts w:ascii="Times New Roman" w:hAnsi="Times New Roman" w:cs="Times New Roman"/>
                <w:sz w:val="28"/>
                <w:szCs w:val="28"/>
                <w:lang w:val="kk-KZ"/>
              </w:rPr>
              <w:t>PLACE OF WORK</w:t>
            </w:r>
          </w:p>
        </w:tc>
        <w:tc>
          <w:tcPr>
            <w:tcW w:w="4786" w:type="dxa"/>
          </w:tcPr>
          <w:p w:rsidR="006A023D" w:rsidRDefault="006A023D" w:rsidP="00EA1420">
            <w:pPr>
              <w:jc w:val="center"/>
              <w:rPr>
                <w:rFonts w:ascii="Times New Roman" w:hAnsi="Times New Roman" w:cs="Times New Roman"/>
                <w:b/>
                <w:sz w:val="28"/>
                <w:szCs w:val="28"/>
                <w:lang w:val="kk-KZ"/>
              </w:rPr>
            </w:pPr>
          </w:p>
        </w:tc>
      </w:tr>
      <w:tr w:rsidR="006A023D" w:rsidTr="006A023D">
        <w:tc>
          <w:tcPr>
            <w:tcW w:w="4785" w:type="dxa"/>
          </w:tcPr>
          <w:p w:rsidR="006A023D" w:rsidRPr="006A023D" w:rsidRDefault="006A023D" w:rsidP="006A023D">
            <w:pPr>
              <w:rPr>
                <w:rFonts w:ascii="Times New Roman" w:hAnsi="Times New Roman" w:cs="Times New Roman"/>
                <w:sz w:val="28"/>
                <w:szCs w:val="28"/>
                <w:lang w:val="kk-KZ"/>
              </w:rPr>
            </w:pPr>
            <w:r w:rsidRPr="006A023D">
              <w:rPr>
                <w:rFonts w:ascii="Times New Roman" w:hAnsi="Times New Roman" w:cs="Times New Roman"/>
                <w:sz w:val="28"/>
                <w:szCs w:val="28"/>
                <w:lang w:val="kk-KZ"/>
              </w:rPr>
              <w:t>POSITION</w:t>
            </w:r>
          </w:p>
        </w:tc>
        <w:tc>
          <w:tcPr>
            <w:tcW w:w="4786" w:type="dxa"/>
          </w:tcPr>
          <w:p w:rsidR="006A023D" w:rsidRDefault="006A023D" w:rsidP="00EA1420">
            <w:pPr>
              <w:jc w:val="center"/>
              <w:rPr>
                <w:rFonts w:ascii="Times New Roman" w:hAnsi="Times New Roman" w:cs="Times New Roman"/>
                <w:b/>
                <w:sz w:val="28"/>
                <w:szCs w:val="28"/>
                <w:lang w:val="kk-KZ"/>
              </w:rPr>
            </w:pPr>
          </w:p>
        </w:tc>
      </w:tr>
      <w:tr w:rsidR="006A023D" w:rsidTr="006A023D">
        <w:tc>
          <w:tcPr>
            <w:tcW w:w="4785" w:type="dxa"/>
          </w:tcPr>
          <w:p w:rsidR="006A023D" w:rsidRPr="006A023D" w:rsidRDefault="006A023D" w:rsidP="006A023D">
            <w:pPr>
              <w:rPr>
                <w:rFonts w:ascii="Times New Roman" w:hAnsi="Times New Roman" w:cs="Times New Roman"/>
                <w:sz w:val="28"/>
                <w:szCs w:val="28"/>
                <w:lang w:val="kk-KZ"/>
              </w:rPr>
            </w:pPr>
            <w:r w:rsidRPr="006A023D">
              <w:rPr>
                <w:rFonts w:ascii="Times New Roman" w:hAnsi="Times New Roman" w:cs="Times New Roman"/>
                <w:sz w:val="28"/>
                <w:szCs w:val="28"/>
                <w:lang w:val="kk-KZ"/>
              </w:rPr>
              <w:t>ACADEMIC DEGREE, TITLE</w:t>
            </w:r>
          </w:p>
        </w:tc>
        <w:tc>
          <w:tcPr>
            <w:tcW w:w="4786" w:type="dxa"/>
          </w:tcPr>
          <w:p w:rsidR="006A023D" w:rsidRDefault="006A023D" w:rsidP="00EA1420">
            <w:pPr>
              <w:jc w:val="center"/>
              <w:rPr>
                <w:rFonts w:ascii="Times New Roman" w:hAnsi="Times New Roman" w:cs="Times New Roman"/>
                <w:b/>
                <w:sz w:val="28"/>
                <w:szCs w:val="28"/>
                <w:lang w:val="kk-KZ"/>
              </w:rPr>
            </w:pPr>
          </w:p>
        </w:tc>
      </w:tr>
      <w:tr w:rsidR="006A023D" w:rsidTr="006A023D">
        <w:tc>
          <w:tcPr>
            <w:tcW w:w="4785" w:type="dxa"/>
          </w:tcPr>
          <w:p w:rsidR="006A023D" w:rsidRPr="006A023D" w:rsidRDefault="006A023D" w:rsidP="006A023D">
            <w:pPr>
              <w:rPr>
                <w:rFonts w:ascii="Times New Roman" w:hAnsi="Times New Roman" w:cs="Times New Roman"/>
                <w:sz w:val="28"/>
                <w:szCs w:val="28"/>
                <w:lang w:val="kk-KZ"/>
              </w:rPr>
            </w:pPr>
            <w:r w:rsidRPr="006A023D">
              <w:rPr>
                <w:rFonts w:ascii="Times New Roman" w:hAnsi="Times New Roman" w:cs="Times New Roman"/>
                <w:sz w:val="28"/>
                <w:szCs w:val="28"/>
                <w:lang w:val="kk-KZ"/>
              </w:rPr>
              <w:t>WORK PHONE NUMBER</w:t>
            </w:r>
          </w:p>
        </w:tc>
        <w:tc>
          <w:tcPr>
            <w:tcW w:w="4786" w:type="dxa"/>
          </w:tcPr>
          <w:p w:rsidR="006A023D" w:rsidRDefault="006A023D" w:rsidP="00EA1420">
            <w:pPr>
              <w:jc w:val="center"/>
              <w:rPr>
                <w:rFonts w:ascii="Times New Roman" w:hAnsi="Times New Roman" w:cs="Times New Roman"/>
                <w:b/>
                <w:sz w:val="28"/>
                <w:szCs w:val="28"/>
                <w:lang w:val="kk-KZ"/>
              </w:rPr>
            </w:pPr>
          </w:p>
        </w:tc>
      </w:tr>
      <w:tr w:rsidR="006A023D" w:rsidTr="006A023D">
        <w:tc>
          <w:tcPr>
            <w:tcW w:w="4785" w:type="dxa"/>
          </w:tcPr>
          <w:p w:rsidR="006A023D" w:rsidRPr="006A023D" w:rsidRDefault="006A023D" w:rsidP="006A023D">
            <w:pPr>
              <w:rPr>
                <w:rFonts w:ascii="Times New Roman" w:hAnsi="Times New Roman" w:cs="Times New Roman"/>
                <w:sz w:val="28"/>
                <w:szCs w:val="28"/>
                <w:lang w:val="kk-KZ"/>
              </w:rPr>
            </w:pPr>
            <w:r w:rsidRPr="006A023D">
              <w:rPr>
                <w:rFonts w:ascii="Times New Roman" w:hAnsi="Times New Roman" w:cs="Times New Roman"/>
                <w:sz w:val="28"/>
                <w:szCs w:val="28"/>
                <w:lang w:val="kk-KZ"/>
              </w:rPr>
              <w:t>HOME PHONE (MOBILE)</w:t>
            </w:r>
          </w:p>
        </w:tc>
        <w:tc>
          <w:tcPr>
            <w:tcW w:w="4786" w:type="dxa"/>
          </w:tcPr>
          <w:p w:rsidR="006A023D" w:rsidRDefault="006A023D" w:rsidP="00EA1420">
            <w:pPr>
              <w:jc w:val="center"/>
              <w:rPr>
                <w:rFonts w:ascii="Times New Roman" w:hAnsi="Times New Roman" w:cs="Times New Roman"/>
                <w:b/>
                <w:sz w:val="28"/>
                <w:szCs w:val="28"/>
                <w:lang w:val="kk-KZ"/>
              </w:rPr>
            </w:pPr>
          </w:p>
        </w:tc>
      </w:tr>
      <w:tr w:rsidR="006A023D" w:rsidTr="006A023D">
        <w:tc>
          <w:tcPr>
            <w:tcW w:w="4785" w:type="dxa"/>
          </w:tcPr>
          <w:p w:rsidR="006A023D" w:rsidRDefault="006A023D" w:rsidP="006A023D">
            <w:pPr>
              <w:rPr>
                <w:rFonts w:ascii="Times New Roman" w:hAnsi="Times New Roman" w:cs="Times New Roman"/>
                <w:b/>
                <w:sz w:val="28"/>
                <w:szCs w:val="28"/>
                <w:lang w:val="kk-KZ"/>
              </w:rPr>
            </w:pPr>
            <w:r w:rsidRPr="00C93CFD">
              <w:rPr>
                <w:rFonts w:ascii="Times New Roman" w:hAnsi="Times New Roman"/>
                <w:sz w:val="24"/>
                <w:szCs w:val="24"/>
                <w:lang w:val="en-US"/>
              </w:rPr>
              <w:t>E</w:t>
            </w:r>
            <w:r w:rsidRPr="00C93CFD">
              <w:rPr>
                <w:rFonts w:ascii="Times New Roman" w:hAnsi="Times New Roman"/>
                <w:sz w:val="24"/>
                <w:szCs w:val="24"/>
              </w:rPr>
              <w:t>-</w:t>
            </w:r>
            <w:r w:rsidRPr="00C93CFD">
              <w:rPr>
                <w:rFonts w:ascii="Times New Roman" w:hAnsi="Times New Roman"/>
                <w:sz w:val="24"/>
                <w:szCs w:val="24"/>
                <w:lang w:val="en-US"/>
              </w:rPr>
              <w:t>MAIL</w:t>
            </w:r>
          </w:p>
        </w:tc>
        <w:tc>
          <w:tcPr>
            <w:tcW w:w="4786" w:type="dxa"/>
          </w:tcPr>
          <w:p w:rsidR="006A023D" w:rsidRDefault="006A023D" w:rsidP="00EA1420">
            <w:pPr>
              <w:jc w:val="center"/>
              <w:rPr>
                <w:rFonts w:ascii="Times New Roman" w:hAnsi="Times New Roman" w:cs="Times New Roman"/>
                <w:b/>
                <w:sz w:val="28"/>
                <w:szCs w:val="28"/>
                <w:lang w:val="kk-KZ"/>
              </w:rPr>
            </w:pPr>
          </w:p>
        </w:tc>
      </w:tr>
      <w:tr w:rsidR="006A023D" w:rsidRPr="00F16495" w:rsidTr="006A023D">
        <w:tc>
          <w:tcPr>
            <w:tcW w:w="4785" w:type="dxa"/>
          </w:tcPr>
          <w:p w:rsidR="006A023D" w:rsidRPr="006A023D" w:rsidRDefault="006A023D" w:rsidP="006A023D">
            <w:pPr>
              <w:rPr>
                <w:rFonts w:ascii="Times New Roman" w:hAnsi="Times New Roman" w:cs="Times New Roman"/>
                <w:sz w:val="28"/>
                <w:szCs w:val="28"/>
                <w:lang w:val="kk-KZ"/>
              </w:rPr>
            </w:pPr>
            <w:r w:rsidRPr="006A023D">
              <w:rPr>
                <w:rFonts w:ascii="Times New Roman" w:hAnsi="Times New Roman" w:cs="Times New Roman"/>
                <w:sz w:val="28"/>
                <w:szCs w:val="28"/>
                <w:lang w:val="kk-KZ"/>
              </w:rPr>
              <w:t>TOPIC OF THE REPORT (12 Times New Roman font, in capital letters)</w:t>
            </w:r>
          </w:p>
        </w:tc>
        <w:tc>
          <w:tcPr>
            <w:tcW w:w="4786" w:type="dxa"/>
          </w:tcPr>
          <w:p w:rsidR="006A023D" w:rsidRDefault="006A023D" w:rsidP="00EA1420">
            <w:pPr>
              <w:jc w:val="center"/>
              <w:rPr>
                <w:rFonts w:ascii="Times New Roman" w:hAnsi="Times New Roman" w:cs="Times New Roman"/>
                <w:b/>
                <w:sz w:val="28"/>
                <w:szCs w:val="28"/>
                <w:lang w:val="kk-KZ"/>
              </w:rPr>
            </w:pPr>
          </w:p>
        </w:tc>
      </w:tr>
    </w:tbl>
    <w:p w:rsidR="00EA1420" w:rsidRDefault="00EA1420" w:rsidP="00EA1420">
      <w:pPr>
        <w:spacing w:after="0"/>
        <w:ind w:left="360"/>
        <w:jc w:val="center"/>
        <w:rPr>
          <w:rFonts w:ascii="Times New Roman" w:hAnsi="Times New Roman" w:cs="Times New Roman"/>
          <w:b/>
          <w:sz w:val="28"/>
          <w:szCs w:val="28"/>
          <w:lang w:val="kk-KZ"/>
        </w:rPr>
      </w:pPr>
    </w:p>
    <w:p w:rsidR="006A023D" w:rsidRDefault="006A023D" w:rsidP="00EA1420">
      <w:pPr>
        <w:spacing w:after="0"/>
        <w:ind w:left="360"/>
        <w:jc w:val="center"/>
        <w:rPr>
          <w:rFonts w:ascii="Times New Roman" w:hAnsi="Times New Roman" w:cs="Times New Roman"/>
          <w:b/>
          <w:sz w:val="28"/>
          <w:szCs w:val="28"/>
          <w:lang w:val="kk-KZ"/>
        </w:rPr>
      </w:pPr>
      <w:r w:rsidRPr="006A023D">
        <w:rPr>
          <w:rFonts w:ascii="Times New Roman" w:hAnsi="Times New Roman" w:cs="Times New Roman"/>
          <w:b/>
          <w:sz w:val="28"/>
          <w:szCs w:val="28"/>
          <w:lang w:val="kk-KZ"/>
        </w:rPr>
        <w:t>Sample design of the article</w:t>
      </w:r>
    </w:p>
    <w:p w:rsidR="006A023D" w:rsidRDefault="006A023D" w:rsidP="00EA1420">
      <w:pPr>
        <w:spacing w:after="0"/>
        <w:ind w:left="360"/>
        <w:jc w:val="center"/>
        <w:rPr>
          <w:rFonts w:ascii="Times New Roman" w:hAnsi="Times New Roman" w:cs="Times New Roman"/>
          <w:i/>
          <w:sz w:val="28"/>
          <w:szCs w:val="28"/>
          <w:lang w:val="kk-KZ"/>
        </w:rPr>
      </w:pPr>
    </w:p>
    <w:p w:rsidR="006A023D" w:rsidRDefault="006A023D" w:rsidP="00EA1420">
      <w:pPr>
        <w:spacing w:after="0"/>
        <w:ind w:left="360"/>
        <w:jc w:val="center"/>
        <w:rPr>
          <w:rFonts w:ascii="Times New Roman" w:hAnsi="Times New Roman" w:cs="Times New Roman"/>
          <w:i/>
          <w:sz w:val="28"/>
          <w:szCs w:val="28"/>
          <w:lang w:val="kk-KZ"/>
        </w:rPr>
      </w:pPr>
      <w:r w:rsidRPr="006A023D">
        <w:rPr>
          <w:rFonts w:ascii="Times New Roman" w:hAnsi="Times New Roman" w:cs="Times New Roman"/>
          <w:i/>
          <w:sz w:val="28"/>
          <w:szCs w:val="28"/>
          <w:lang w:val="kk-KZ"/>
        </w:rPr>
        <w:t>A. N. Ivanova</w:t>
      </w:r>
    </w:p>
    <w:p w:rsidR="00A3282E" w:rsidRDefault="00A3282E" w:rsidP="00EA1420">
      <w:pPr>
        <w:spacing w:after="0"/>
        <w:ind w:left="360"/>
        <w:jc w:val="center"/>
        <w:rPr>
          <w:rFonts w:ascii="Times New Roman" w:hAnsi="Times New Roman" w:cs="Times New Roman"/>
          <w:i/>
          <w:sz w:val="28"/>
          <w:szCs w:val="28"/>
          <w:lang w:val="kk-KZ"/>
        </w:rPr>
      </w:pPr>
    </w:p>
    <w:p w:rsidR="006A023D" w:rsidRDefault="006A023D" w:rsidP="00EA1420">
      <w:pPr>
        <w:spacing w:after="0"/>
        <w:ind w:left="360"/>
        <w:jc w:val="center"/>
        <w:rPr>
          <w:rFonts w:ascii="Times New Roman" w:hAnsi="Times New Roman" w:cs="Times New Roman"/>
          <w:b/>
          <w:sz w:val="28"/>
          <w:szCs w:val="28"/>
          <w:lang w:val="kk-KZ"/>
        </w:rPr>
      </w:pPr>
      <w:r w:rsidRPr="006A023D">
        <w:rPr>
          <w:rFonts w:ascii="Times New Roman" w:hAnsi="Times New Roman" w:cs="Times New Roman"/>
          <w:b/>
          <w:sz w:val="28"/>
          <w:szCs w:val="28"/>
          <w:lang w:val="kk-KZ"/>
        </w:rPr>
        <w:t>TRANSFORMATION OF THE VALUE SYSTEM OF THE KAZAKH SOCIETY IN THE CONDITIONS OF MODERNIZATION</w:t>
      </w:r>
    </w:p>
    <w:p w:rsidR="006A023D" w:rsidRDefault="006A023D" w:rsidP="006A023D">
      <w:pPr>
        <w:spacing w:after="0"/>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A023D">
        <w:rPr>
          <w:rFonts w:ascii="Times New Roman" w:hAnsi="Times New Roman" w:cs="Times New Roman"/>
          <w:sz w:val="28"/>
          <w:szCs w:val="28"/>
          <w:lang w:val="kk-KZ"/>
        </w:rPr>
        <w:t>As is known, the modernization of society is accompanied not only by the replacement of its economic and political institutions, but also by serious social and cultural changes, which is an integral part of the transformation of values in society [1, 48].</w:t>
      </w:r>
    </w:p>
    <w:p w:rsidR="006A023D" w:rsidRDefault="006A023D" w:rsidP="006A023D">
      <w:pPr>
        <w:spacing w:after="0"/>
        <w:ind w:left="360"/>
        <w:jc w:val="center"/>
        <w:rPr>
          <w:rFonts w:ascii="Times New Roman" w:hAnsi="Times New Roman" w:cs="Times New Roman"/>
          <w:sz w:val="28"/>
          <w:szCs w:val="28"/>
          <w:lang w:val="kk-KZ"/>
        </w:rPr>
      </w:pPr>
      <w:r w:rsidRPr="006A023D">
        <w:rPr>
          <w:rFonts w:ascii="Times New Roman" w:hAnsi="Times New Roman" w:cs="Times New Roman"/>
          <w:sz w:val="28"/>
          <w:szCs w:val="28"/>
          <w:lang w:val="kk-KZ"/>
        </w:rPr>
        <w:t>LITERATURE</w:t>
      </w:r>
    </w:p>
    <w:p w:rsidR="00284934" w:rsidRDefault="00284934" w:rsidP="00284934">
      <w:pPr>
        <w:pStyle w:val="a5"/>
        <w:numPr>
          <w:ilvl w:val="0"/>
          <w:numId w:val="2"/>
        </w:numPr>
        <w:spacing w:after="0"/>
        <w:jc w:val="both"/>
        <w:rPr>
          <w:rFonts w:ascii="Times New Roman" w:hAnsi="Times New Roman" w:cs="Times New Roman"/>
          <w:sz w:val="28"/>
          <w:szCs w:val="28"/>
          <w:lang w:val="kk-KZ"/>
        </w:rPr>
      </w:pPr>
      <w:r w:rsidRPr="00284934">
        <w:rPr>
          <w:rFonts w:ascii="Times New Roman" w:hAnsi="Times New Roman" w:cs="Times New Roman"/>
          <w:sz w:val="28"/>
          <w:szCs w:val="28"/>
          <w:lang w:val="kk-KZ"/>
        </w:rPr>
        <w:lastRenderedPageBreak/>
        <w:t>Nazarbayev N.A. "Strategy "Kazakhstan-2050": a new political course of the established state" Astana, Akorda, 2012. - 53c.</w:t>
      </w:r>
    </w:p>
    <w:p w:rsidR="00284934" w:rsidRDefault="00284934" w:rsidP="00284934">
      <w:pPr>
        <w:pStyle w:val="a5"/>
        <w:numPr>
          <w:ilvl w:val="0"/>
          <w:numId w:val="2"/>
        </w:numPr>
        <w:spacing w:after="0"/>
        <w:jc w:val="both"/>
        <w:rPr>
          <w:rFonts w:ascii="Times New Roman" w:hAnsi="Times New Roman" w:cs="Times New Roman"/>
          <w:sz w:val="28"/>
          <w:szCs w:val="28"/>
          <w:lang w:val="kk-KZ"/>
        </w:rPr>
      </w:pPr>
      <w:r w:rsidRPr="00284934">
        <w:rPr>
          <w:rFonts w:ascii="Times New Roman" w:hAnsi="Times New Roman" w:cs="Times New Roman"/>
          <w:sz w:val="28"/>
          <w:szCs w:val="28"/>
          <w:lang w:val="kk-KZ"/>
        </w:rPr>
        <w:t>Nazarbayev N.A. A look into the future: modernization of public consciousness / N.A. Nazarbayev // Kazakhstanskaya Pravda.- 2017.- April 13.</w:t>
      </w:r>
    </w:p>
    <w:p w:rsidR="00284934" w:rsidRDefault="00284934" w:rsidP="00284934">
      <w:pPr>
        <w:pStyle w:val="a5"/>
        <w:numPr>
          <w:ilvl w:val="0"/>
          <w:numId w:val="2"/>
        </w:numPr>
        <w:spacing w:after="0"/>
        <w:jc w:val="both"/>
        <w:rPr>
          <w:rFonts w:ascii="Times New Roman" w:hAnsi="Times New Roman" w:cs="Times New Roman"/>
          <w:sz w:val="28"/>
          <w:szCs w:val="28"/>
          <w:lang w:val="kk-KZ"/>
        </w:rPr>
      </w:pPr>
      <w:r w:rsidRPr="00284934">
        <w:rPr>
          <w:rFonts w:ascii="Times New Roman" w:hAnsi="Times New Roman" w:cs="Times New Roman"/>
          <w:sz w:val="28"/>
          <w:szCs w:val="28"/>
          <w:lang w:val="kk-KZ"/>
        </w:rPr>
        <w:t>Kulambayeva G. A. Ethnotolerant upbringing as a core of moral and spiritual development of personality / G. A. Kulambayeva // An open school. - 2012. - No. 1. - pp. 44-45.</w:t>
      </w:r>
    </w:p>
    <w:p w:rsidR="00284934" w:rsidRPr="00284934" w:rsidRDefault="00284934" w:rsidP="00284934">
      <w:pPr>
        <w:pStyle w:val="a5"/>
        <w:numPr>
          <w:ilvl w:val="0"/>
          <w:numId w:val="2"/>
        </w:numPr>
        <w:spacing w:after="0"/>
        <w:jc w:val="both"/>
        <w:rPr>
          <w:rFonts w:ascii="Times New Roman" w:hAnsi="Times New Roman" w:cs="Times New Roman"/>
          <w:sz w:val="28"/>
          <w:szCs w:val="28"/>
          <w:lang w:val="kk-KZ"/>
        </w:rPr>
      </w:pPr>
      <w:r w:rsidRPr="00284934">
        <w:rPr>
          <w:rFonts w:ascii="Times New Roman" w:hAnsi="Times New Roman" w:cs="Times New Roman"/>
          <w:sz w:val="28"/>
          <w:szCs w:val="28"/>
          <w:lang w:val="kk-KZ"/>
        </w:rPr>
        <w:t>Baubekova G.D. Spiritual and moral education of personality in the process of dialogue of cultures. / G.D. Baubekova // Bilim - Education. - 2011. - №5-6. - pp. 51-54.</w:t>
      </w:r>
    </w:p>
    <w:sectPr w:rsidR="00284934" w:rsidRPr="002849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B6A56"/>
    <w:multiLevelType w:val="hybridMultilevel"/>
    <w:tmpl w:val="719E21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E2A3EB6"/>
    <w:multiLevelType w:val="hybridMultilevel"/>
    <w:tmpl w:val="17022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E4"/>
    <w:rsid w:val="000F15BA"/>
    <w:rsid w:val="001D65B9"/>
    <w:rsid w:val="00284934"/>
    <w:rsid w:val="006A023D"/>
    <w:rsid w:val="007412F1"/>
    <w:rsid w:val="007602E4"/>
    <w:rsid w:val="0084648B"/>
    <w:rsid w:val="008C6991"/>
    <w:rsid w:val="00936F16"/>
    <w:rsid w:val="00A3282E"/>
    <w:rsid w:val="00AF5706"/>
    <w:rsid w:val="00EA1420"/>
    <w:rsid w:val="00F16495"/>
    <w:rsid w:val="00F56B71"/>
    <w:rsid w:val="00FA2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6B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6B71"/>
    <w:rPr>
      <w:rFonts w:ascii="Tahoma" w:hAnsi="Tahoma" w:cs="Tahoma"/>
      <w:sz w:val="16"/>
      <w:szCs w:val="16"/>
    </w:rPr>
  </w:style>
  <w:style w:type="paragraph" w:styleId="a5">
    <w:name w:val="List Paragraph"/>
    <w:basedOn w:val="a"/>
    <w:uiPriority w:val="34"/>
    <w:qFormat/>
    <w:rsid w:val="00F56B71"/>
    <w:pPr>
      <w:ind w:left="720"/>
      <w:contextualSpacing/>
    </w:pPr>
  </w:style>
  <w:style w:type="table" w:styleId="a6">
    <w:name w:val="Table Grid"/>
    <w:basedOn w:val="a1"/>
    <w:uiPriority w:val="59"/>
    <w:rsid w:val="006A0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6B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6B71"/>
    <w:rPr>
      <w:rFonts w:ascii="Tahoma" w:hAnsi="Tahoma" w:cs="Tahoma"/>
      <w:sz w:val="16"/>
      <w:szCs w:val="16"/>
    </w:rPr>
  </w:style>
  <w:style w:type="paragraph" w:styleId="a5">
    <w:name w:val="List Paragraph"/>
    <w:basedOn w:val="a"/>
    <w:uiPriority w:val="34"/>
    <w:qFormat/>
    <w:rsid w:val="00F56B71"/>
    <w:pPr>
      <w:ind w:left="720"/>
      <w:contextualSpacing/>
    </w:pPr>
  </w:style>
  <w:style w:type="table" w:styleId="a6">
    <w:name w:val="Table Grid"/>
    <w:basedOn w:val="a1"/>
    <w:uiPriority w:val="59"/>
    <w:rsid w:val="006A0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7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894</Words>
  <Characters>5098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20</cp:revision>
  <dcterms:created xsi:type="dcterms:W3CDTF">2021-11-15T03:32:00Z</dcterms:created>
  <dcterms:modified xsi:type="dcterms:W3CDTF">2021-11-17T04:14:00Z</dcterms:modified>
</cp:coreProperties>
</file>